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D24C" w14:textId="48A35350" w:rsidR="00A27EFB" w:rsidRDefault="00A27EFB" w:rsidP="00A27EFB">
      <w:pPr>
        <w:jc w:val="left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DA3D79">
        <w:rPr>
          <w:rFonts w:eastAsia="黑体"/>
          <w:sz w:val="32"/>
          <w:szCs w:val="32"/>
        </w:rPr>
        <w:t>2</w:t>
      </w:r>
    </w:p>
    <w:p w14:paraId="2D3EA7BE" w14:textId="77777777" w:rsidR="00A27EFB" w:rsidRDefault="00A27EFB" w:rsidP="00A27EFB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57B600DC" w14:textId="5407CEA2" w:rsidR="00A27EFB" w:rsidRDefault="00A27EFB" w:rsidP="00A27EFB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丽水职业技术学院</w:t>
      </w:r>
      <w:proofErr w:type="gramStart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课程思政示范</w:t>
      </w:r>
      <w:proofErr w:type="gramEnd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课程</w:t>
      </w:r>
    </w:p>
    <w:p w14:paraId="7C4BD3C8" w14:textId="77777777" w:rsidR="00A27EFB" w:rsidRDefault="00A27EFB" w:rsidP="00A27EFB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 报 书</w:t>
      </w:r>
    </w:p>
    <w:p w14:paraId="04089406" w14:textId="77777777" w:rsidR="00A27EFB" w:rsidRDefault="00A27EFB" w:rsidP="00A27EFB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5823611A" w14:textId="77777777" w:rsidR="00A27EFB" w:rsidRDefault="00A27EFB" w:rsidP="00A27EFB">
      <w:pPr>
        <w:tabs>
          <w:tab w:val="left" w:pos="1926"/>
        </w:tabs>
        <w:snapToGrid w:val="0"/>
        <w:spacing w:line="243" w:lineRule="atLeast"/>
        <w:jc w:val="left"/>
      </w:pPr>
    </w:p>
    <w:p w14:paraId="605101C1" w14:textId="77777777" w:rsidR="00A27EFB" w:rsidRDefault="00A27EFB" w:rsidP="00A27EFB">
      <w:pPr>
        <w:tabs>
          <w:tab w:val="left" w:pos="1926"/>
        </w:tabs>
        <w:snapToGrid w:val="0"/>
        <w:spacing w:line="243" w:lineRule="atLeast"/>
        <w:jc w:val="left"/>
      </w:pPr>
    </w:p>
    <w:p w14:paraId="1EBD24C1" w14:textId="77777777" w:rsidR="00A27EFB" w:rsidRDefault="00A27EFB" w:rsidP="00A27EFB">
      <w:pPr>
        <w:spacing w:line="3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</w:t>
      </w:r>
    </w:p>
    <w:p w14:paraId="5937B935" w14:textId="77777777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14:paraId="41710F3B" w14:textId="77777777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 w:hint="eastAsia"/>
          <w:sz w:val="32"/>
          <w:szCs w:val="36"/>
        </w:rPr>
        <w:t>课程类型：</w:t>
      </w:r>
      <w:r>
        <w:rPr>
          <w:rFonts w:ascii="Times New Roman" w:eastAsia="黑体" w:hAnsi="Times New Roman" w:hint="eastAsia"/>
          <w:sz w:val="32"/>
          <w:szCs w:val="36"/>
        </w:rPr>
        <w:t xml:space="preserve">  </w:t>
      </w:r>
      <w:r>
        <w:rPr>
          <w:rFonts w:ascii="Times New Roman" w:eastAsia="黑体" w:hAnsi="Times New Roman" w:hint="eastAsia"/>
          <w:sz w:val="32"/>
          <w:szCs w:val="36"/>
        </w:rPr>
        <w:t>□公共类</w:t>
      </w:r>
      <w:r>
        <w:rPr>
          <w:rFonts w:ascii="Times New Roman" w:eastAsia="黑体" w:hAnsi="Times New Roman"/>
          <w:sz w:val="32"/>
          <w:szCs w:val="36"/>
        </w:rPr>
        <w:t xml:space="preserve">  </w:t>
      </w:r>
      <w:r>
        <w:rPr>
          <w:rFonts w:ascii="Times New Roman" w:eastAsia="黑体" w:hAnsi="Times New Roman" w:hint="eastAsia"/>
          <w:sz w:val="32"/>
          <w:szCs w:val="36"/>
        </w:rPr>
        <w:t>□专业类</w:t>
      </w:r>
      <w:r>
        <w:rPr>
          <w:rFonts w:ascii="Times New Roman" w:eastAsia="黑体" w:hAnsi="Times New Roman"/>
          <w:sz w:val="32"/>
          <w:szCs w:val="36"/>
        </w:rPr>
        <w:t xml:space="preserve">  </w:t>
      </w:r>
      <w:r>
        <w:rPr>
          <w:rFonts w:ascii="Times New Roman" w:eastAsia="黑体" w:hAnsi="Times New Roman" w:hint="eastAsia"/>
          <w:sz w:val="32"/>
          <w:szCs w:val="36"/>
        </w:rPr>
        <w:t>□实践类</w:t>
      </w:r>
      <w:r>
        <w:rPr>
          <w:rFonts w:ascii="Times New Roman" w:eastAsia="黑体" w:hAnsi="Times New Roman" w:hint="eastAsia"/>
          <w:sz w:val="32"/>
          <w:szCs w:val="36"/>
        </w:rPr>
        <w:t xml:space="preserve"> </w:t>
      </w:r>
    </w:p>
    <w:p w14:paraId="296234C2" w14:textId="77777777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授课教师（课程负责人）：</w:t>
      </w:r>
    </w:p>
    <w:p w14:paraId="378EC6A7" w14:textId="77777777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14:paraId="7B67B5C7" w14:textId="77777777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 w:hint="eastAsia"/>
          <w:sz w:val="32"/>
          <w:szCs w:val="36"/>
        </w:rPr>
        <w:t>电子邮箱：</w:t>
      </w:r>
    </w:p>
    <w:p w14:paraId="54B58D93" w14:textId="3FCBD4B6" w:rsidR="00A27EFB" w:rsidRDefault="00A27EFB" w:rsidP="00A27EFB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</w:t>
      </w:r>
      <w:r>
        <w:rPr>
          <w:rFonts w:ascii="Times New Roman" w:eastAsia="黑体" w:hAnsi="Times New Roman" w:hint="eastAsia"/>
          <w:sz w:val="32"/>
          <w:szCs w:val="36"/>
        </w:rPr>
        <w:t>学院</w:t>
      </w:r>
      <w:r>
        <w:rPr>
          <w:rFonts w:ascii="Times New Roman" w:eastAsia="黑体" w:hAnsi="Times New Roman"/>
          <w:sz w:val="32"/>
          <w:szCs w:val="36"/>
        </w:rPr>
        <w:t>：</w:t>
      </w:r>
    </w:p>
    <w:p w14:paraId="54052B06" w14:textId="77777777" w:rsidR="00A27EFB" w:rsidRDefault="00A27EFB" w:rsidP="00A27EFB">
      <w:pPr>
        <w:spacing w:line="360" w:lineRule="auto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14:paraId="65507139" w14:textId="77777777" w:rsidR="00A27EFB" w:rsidRDefault="00A27EFB" w:rsidP="00A27EFB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14:paraId="5A149510" w14:textId="77777777" w:rsidR="00A27EFB" w:rsidRDefault="00A27EFB" w:rsidP="00A27EFB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14:paraId="62A75C3B" w14:textId="77777777" w:rsidR="00A27EFB" w:rsidRDefault="00A27EFB" w:rsidP="00A27EFB">
      <w:pPr>
        <w:snapToGrid w:val="0"/>
        <w:spacing w:line="240" w:lineRule="atLeast"/>
        <w:rPr>
          <w:rFonts w:eastAsia="黑体"/>
          <w:sz w:val="32"/>
          <w:szCs w:val="32"/>
        </w:rPr>
      </w:pPr>
    </w:p>
    <w:p w14:paraId="498A1FF8" w14:textId="77777777" w:rsidR="00A27EFB" w:rsidRDefault="00A27EFB" w:rsidP="00A27EFB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14:paraId="52F95372" w14:textId="24CC141E" w:rsidR="00A27EFB" w:rsidRDefault="00A27EFB" w:rsidP="00A27EFB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丽水职业技术学院教务处</w:t>
      </w:r>
    </w:p>
    <w:p w14:paraId="42031AE6" w14:textId="6732514D" w:rsidR="00A27EFB" w:rsidRDefault="00A27EFB" w:rsidP="00A27EFB"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ascii="Times New Roman" w:eastAsia="黑体" w:hAnsi="Times New Roman"/>
          <w:sz w:val="32"/>
          <w:szCs w:val="32"/>
        </w:rPr>
        <w:t>202</w:t>
      </w:r>
      <w:r>
        <w:rPr>
          <w:rFonts w:eastAsia="黑体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eastAsia="黑体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月</w:t>
      </w:r>
    </w:p>
    <w:p w14:paraId="0C2BC545" w14:textId="77777777" w:rsidR="00A27EFB" w:rsidRDefault="00A27EFB" w:rsidP="00A27EFB"/>
    <w:p w14:paraId="063BA822" w14:textId="77777777" w:rsidR="00A27EFB" w:rsidRDefault="00A27EFB" w:rsidP="00A27EFB"/>
    <w:p w14:paraId="39ADDF71" w14:textId="77777777" w:rsidR="00A27EFB" w:rsidRDefault="00A27EFB" w:rsidP="00A27EFB"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eastAsia="黑体" w:hAnsi="宋体" w:hint="eastAsia"/>
          <w:b/>
          <w:bCs/>
          <w:kern w:val="0"/>
          <w:sz w:val="36"/>
          <w:szCs w:val="36"/>
        </w:rPr>
        <w:t>填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写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说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明</w:t>
      </w:r>
    </w:p>
    <w:p w14:paraId="68817F61" w14:textId="01A4F70A" w:rsidR="00A27EFB" w:rsidRDefault="00A27EFB" w:rsidP="00DA3D79">
      <w:pPr>
        <w:widowControl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4B008E2B" w14:textId="77777777" w:rsidR="00A27EFB" w:rsidRDefault="00A27EFB" w:rsidP="00A27EFB">
      <w:pPr>
        <w:widowControl/>
        <w:ind w:firstLineChars="200" w:firstLine="640"/>
        <w:rPr>
          <w:rFonts w:eastAsia="仿宋_GB2312"/>
          <w:kern w:val="0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申报课程名称、授课教师（含课程负责人）须与教务系统中已完成的学期一致，并须截图上传教务系统中课程开设信息（线上课程可提供开设平台链接及截图）。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p w14:paraId="6F5AF0F8" w14:textId="77777777" w:rsidR="00A27EFB" w:rsidRDefault="00A27EFB" w:rsidP="00A27EFB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负责人限一人</w:t>
      </w:r>
      <w:proofErr w:type="gramEnd"/>
      <w:r>
        <w:rPr>
          <w:rFonts w:ascii="Times New Roman" w:eastAsia="仿宋_GB2312" w:hAnsi="Times New Roman"/>
          <w:sz w:val="32"/>
          <w:szCs w:val="32"/>
        </w:rPr>
        <w:t>，为该课程的主讲教师，并在课程建设中承担实质性工作。本课程所有成员可共同参与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课程思政建设</w:t>
      </w:r>
      <w:proofErr w:type="gramEnd"/>
      <w:r>
        <w:rPr>
          <w:rFonts w:ascii="Times New Roman" w:eastAsia="仿宋_GB2312" w:hAnsi="Times New Roman"/>
          <w:sz w:val="32"/>
          <w:szCs w:val="32"/>
        </w:rPr>
        <w:t>，按承担项目工作的内容先后排序，团队主要成员不多于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人（含课程负责人）。</w:t>
      </w:r>
    </w:p>
    <w:p w14:paraId="0EDB42C6" w14:textId="77777777" w:rsidR="00A27EFB" w:rsidRDefault="00A27EFB" w:rsidP="00A27EFB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14:paraId="0C9D4FF8" w14:textId="68FCF639" w:rsidR="00A27EFB" w:rsidRDefault="00A27EFB" w:rsidP="00A27EFB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4.“</w:t>
      </w:r>
      <w:r>
        <w:rPr>
          <w:rFonts w:ascii="Times New Roman" w:eastAsia="仿宋_GB2312" w:hAnsi="Times New Roman"/>
          <w:sz w:val="32"/>
          <w:szCs w:val="32"/>
        </w:rPr>
        <w:t>专业大类代码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专业类代码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请规范填写。没有对应学科专业的课程，请分别填写填</w:t>
      </w:r>
      <w:r>
        <w:rPr>
          <w:rFonts w:ascii="Times New Roman" w:eastAsia="仿宋_GB2312" w:hAnsi="Times New Roman"/>
          <w:sz w:val="32"/>
          <w:szCs w:val="32"/>
        </w:rPr>
        <w:t>“00”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0A118CC0" w14:textId="77777777" w:rsidR="00A27EFB" w:rsidRDefault="00A27EFB" w:rsidP="00A27EFB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申报</w:t>
      </w:r>
      <w:proofErr w:type="gramStart"/>
      <w:r>
        <w:rPr>
          <w:rFonts w:ascii="Times New Roman" w:eastAsia="仿宋_GB2312" w:hAnsi="Times New Roman"/>
          <w:sz w:val="32"/>
          <w:szCs w:val="32"/>
        </w:rPr>
        <w:t>书各项</w:t>
      </w:r>
      <w:proofErr w:type="gramEnd"/>
      <w:r>
        <w:rPr>
          <w:rFonts w:ascii="Times New Roman" w:eastAsia="仿宋_GB2312" w:hAnsi="Times New Roman"/>
          <w:sz w:val="32"/>
          <w:szCs w:val="32"/>
        </w:rPr>
        <w:t>内容应认真填写，表述准确，实事求是。填不下的可自行加页。</w:t>
      </w:r>
    </w:p>
    <w:p w14:paraId="5E51694E" w14:textId="77777777" w:rsidR="00A27EFB" w:rsidRDefault="00A27EFB" w:rsidP="00A27EFB">
      <w:pPr>
        <w:widowControl/>
        <w:ind w:firstLineChars="200" w:firstLine="640"/>
        <w:rPr>
          <w:rFonts w:eastAsia="仿宋_GB2312"/>
          <w:sz w:val="32"/>
          <w:szCs w:val="32"/>
        </w:rPr>
      </w:pPr>
    </w:p>
    <w:p w14:paraId="7441C114" w14:textId="77777777" w:rsidR="00A27EFB" w:rsidRDefault="00A27EFB" w:rsidP="00A27EFB">
      <w:pPr>
        <w:autoSpaceDE w:val="0"/>
        <w:autoSpaceDN w:val="0"/>
        <w:adjustRightInd w:val="0"/>
        <w:ind w:firstLineChars="78" w:firstLine="219"/>
        <w:jc w:val="left"/>
        <w:rPr>
          <w:rFonts w:eastAsia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br w:type="page"/>
      </w:r>
      <w:r>
        <w:rPr>
          <w:rFonts w:ascii="Times New Roman" w:eastAsia="仿宋_GB2312" w:hAnsi="Times New Roman"/>
          <w:b/>
          <w:bCs/>
          <w:sz w:val="28"/>
        </w:rPr>
        <w:lastRenderedPageBreak/>
        <w:t>1.</w:t>
      </w:r>
      <w:r>
        <w:rPr>
          <w:rFonts w:ascii="Times New Roman" w:eastAsia="仿宋_GB2312" w:hAnsi="Times New Roman"/>
          <w:b/>
          <w:bCs/>
          <w:sz w:val="28"/>
        </w:rPr>
        <w:t>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639"/>
        <w:gridCol w:w="4699"/>
      </w:tblGrid>
      <w:tr w:rsidR="00A27EFB" w14:paraId="7EA98FCF" w14:textId="77777777" w:rsidTr="00B26AF2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14:paraId="1999241D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 w14:paraId="230B2C27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7EFB" w14:paraId="3E318C84" w14:textId="77777777" w:rsidTr="00B26AF2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14:paraId="49FEE884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14:paraId="532AF495" w14:textId="77777777" w:rsidR="00A27EFB" w:rsidRDefault="00A27EFB" w:rsidP="00B26AF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</w:tcPr>
          <w:p w14:paraId="31F5CFCC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线上课程可不填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A27EFB" w14:paraId="0C471C78" w14:textId="77777777" w:rsidTr="00B26AF2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14:paraId="0DE881C4" w14:textId="58F0AC4C" w:rsidR="00A27EFB" w:rsidRDefault="00A27EFB" w:rsidP="00B26AF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所属专业大类代码</w:t>
            </w:r>
          </w:p>
        </w:tc>
        <w:tc>
          <w:tcPr>
            <w:tcW w:w="6338" w:type="dxa"/>
            <w:gridSpan w:val="2"/>
          </w:tcPr>
          <w:p w14:paraId="2BC6FF91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021F57FC" w14:textId="77777777" w:rsidTr="00B26AF2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14:paraId="1F1BE350" w14:textId="240ED3D3" w:rsidR="00A27EFB" w:rsidRDefault="00A27EFB" w:rsidP="00B26AF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专业类代码</w:t>
            </w:r>
          </w:p>
        </w:tc>
        <w:tc>
          <w:tcPr>
            <w:tcW w:w="6338" w:type="dxa"/>
            <w:gridSpan w:val="2"/>
          </w:tcPr>
          <w:p w14:paraId="0BEC44FD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5C388C9A" w14:textId="77777777" w:rsidTr="00B26AF2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14:paraId="077F0943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 w14:paraId="2F92F0FC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公共类：</w:t>
            </w: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公共课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通识教育课</w:t>
            </w:r>
          </w:p>
          <w:p w14:paraId="3333D35F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专业类：</w:t>
            </w: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专业基础课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专业必修课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专业选修课</w:t>
            </w:r>
          </w:p>
          <w:p w14:paraId="6640BA50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实践类：</w:t>
            </w: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实验实践课</w:t>
            </w:r>
          </w:p>
        </w:tc>
      </w:tr>
      <w:tr w:rsidR="00A27EFB" w14:paraId="2C08D3CA" w14:textId="77777777" w:rsidTr="00B26AF2">
        <w:trPr>
          <w:cantSplit/>
          <w:trHeight w:val="466"/>
          <w:jc w:val="center"/>
        </w:trPr>
        <w:tc>
          <w:tcPr>
            <w:tcW w:w="2442" w:type="dxa"/>
            <w:vAlign w:val="center"/>
          </w:tcPr>
          <w:p w14:paraId="0076E9EF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 w14:paraId="6CF91E35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A27EFB" w14:paraId="13FE70F7" w14:textId="77777777" w:rsidTr="00B26AF2">
        <w:trPr>
          <w:cantSplit/>
          <w:trHeight w:val="349"/>
          <w:jc w:val="center"/>
        </w:trPr>
        <w:tc>
          <w:tcPr>
            <w:tcW w:w="2442" w:type="dxa"/>
            <w:vAlign w:val="center"/>
          </w:tcPr>
          <w:p w14:paraId="677A18BB" w14:textId="2C773CD7" w:rsidR="00A27EFB" w:rsidRDefault="00C43D1E" w:rsidP="00C43D1E">
            <w:pPr>
              <w:jc w:val="center"/>
            </w:pPr>
            <w:r w:rsidRPr="00C43D1E">
              <w:rPr>
                <w:rFonts w:eastAsia="仿宋_GB2312" w:hint="eastAsia"/>
                <w:sz w:val="24"/>
              </w:rPr>
              <w:t>课程形式</w:t>
            </w:r>
          </w:p>
        </w:tc>
        <w:tc>
          <w:tcPr>
            <w:tcW w:w="1639" w:type="dxa"/>
            <w:vAlign w:val="center"/>
          </w:tcPr>
          <w:p w14:paraId="52139AC5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</w:rPr>
              <w:t>高职高专</w:t>
            </w:r>
          </w:p>
        </w:tc>
        <w:tc>
          <w:tcPr>
            <w:tcW w:w="4699" w:type="dxa"/>
            <w:vAlign w:val="center"/>
          </w:tcPr>
          <w:p w14:paraId="5525536D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在线开放课程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线下及其他形式课程</w:t>
            </w:r>
          </w:p>
        </w:tc>
      </w:tr>
      <w:tr w:rsidR="00A27EFB" w14:paraId="7B835390" w14:textId="77777777" w:rsidTr="00B26AF2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14:paraId="23406A94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面向专业、年级</w:t>
            </w:r>
          </w:p>
        </w:tc>
        <w:tc>
          <w:tcPr>
            <w:tcW w:w="6338" w:type="dxa"/>
            <w:gridSpan w:val="2"/>
            <w:vAlign w:val="center"/>
          </w:tcPr>
          <w:p w14:paraId="7945881A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6308DD9D" w14:textId="77777777" w:rsidTr="00B26AF2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14:paraId="7829C0E8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338" w:type="dxa"/>
            <w:gridSpan w:val="2"/>
          </w:tcPr>
          <w:p w14:paraId="74DA7F63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  <w:p w14:paraId="7D55E396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（非必填项）</w:t>
            </w:r>
          </w:p>
        </w:tc>
      </w:tr>
      <w:tr w:rsidR="00A27EFB" w14:paraId="4A4577A0" w14:textId="77777777" w:rsidTr="00B26AF2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14:paraId="662AAE11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授课学分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</w:p>
        </w:tc>
        <w:tc>
          <w:tcPr>
            <w:tcW w:w="6338" w:type="dxa"/>
            <w:gridSpan w:val="2"/>
            <w:vAlign w:val="center"/>
          </w:tcPr>
          <w:p w14:paraId="0E64C0CF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</w:tr>
      <w:tr w:rsidR="00A27EFB" w14:paraId="743A5C23" w14:textId="77777777" w:rsidTr="00B26AF2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14:paraId="660B1854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</w:tcPr>
          <w:p w14:paraId="52B13B3C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3169BEED" w14:textId="77777777" w:rsidTr="00B26AF2">
        <w:trPr>
          <w:cantSplit/>
          <w:trHeight w:val="708"/>
          <w:jc w:val="center"/>
        </w:trPr>
        <w:tc>
          <w:tcPr>
            <w:tcW w:w="2442" w:type="dxa"/>
            <w:vMerge w:val="restart"/>
            <w:vAlign w:val="center"/>
          </w:tcPr>
          <w:p w14:paraId="7DEDA7C4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 w14:paraId="214A108D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A27EFB" w14:paraId="7BC7F210" w14:textId="77777777" w:rsidTr="00B26AF2">
        <w:trPr>
          <w:cantSplit/>
          <w:trHeight w:val="665"/>
          <w:jc w:val="center"/>
        </w:trPr>
        <w:tc>
          <w:tcPr>
            <w:tcW w:w="2442" w:type="dxa"/>
            <w:vMerge/>
            <w:vAlign w:val="center"/>
          </w:tcPr>
          <w:p w14:paraId="40CE4B6F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 w14:paraId="4530CA26" w14:textId="77777777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A27EFB" w14:paraId="505623A8" w14:textId="77777777" w:rsidTr="00B26AF2">
        <w:trPr>
          <w:cantSplit/>
          <w:trHeight w:val="1085"/>
          <w:jc w:val="center"/>
        </w:trPr>
        <w:tc>
          <w:tcPr>
            <w:tcW w:w="2442" w:type="dxa"/>
            <w:vAlign w:val="center"/>
          </w:tcPr>
          <w:p w14:paraId="409E3CFC" w14:textId="67E114ED" w:rsidR="00A27EFB" w:rsidRDefault="00A27EFB" w:rsidP="00B26AF2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课程链接（注：高职在线开放课程填写）</w:t>
            </w:r>
          </w:p>
        </w:tc>
        <w:tc>
          <w:tcPr>
            <w:tcW w:w="6338" w:type="dxa"/>
            <w:gridSpan w:val="2"/>
            <w:vAlign w:val="center"/>
          </w:tcPr>
          <w:p w14:paraId="11965C0D" w14:textId="77777777" w:rsidR="00A27EFB" w:rsidRDefault="00A27EFB" w:rsidP="00B26AF2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13A2C212" w14:textId="77777777" w:rsidR="00A27EFB" w:rsidRDefault="00A27EFB" w:rsidP="00A27EFB">
      <w:pPr>
        <w:spacing w:line="360" w:lineRule="exact"/>
        <w:rPr>
          <w:rFonts w:eastAsia="仿宋_GB2312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</w:t>
      </w:r>
      <w:r>
        <w:rPr>
          <w:rFonts w:ascii="Times New Roman" w:eastAsia="仿宋_GB2312" w:hAnsi="Times New Roman" w:hint="eastAsia"/>
          <w:sz w:val="22"/>
        </w:rPr>
        <w:t>，线上课程可提供开设平台链接及截图</w:t>
      </w:r>
      <w:r>
        <w:rPr>
          <w:rFonts w:ascii="Times New Roman" w:eastAsia="仿宋_GB2312" w:hAnsi="Times New Roman"/>
          <w:sz w:val="22"/>
        </w:rPr>
        <w:t>）</w:t>
      </w:r>
    </w:p>
    <w:p w14:paraId="520FFA38" w14:textId="77777777" w:rsidR="00C43D1E" w:rsidRDefault="00C43D1E" w:rsidP="00A27EFB">
      <w:pPr>
        <w:autoSpaceDE w:val="0"/>
        <w:autoSpaceDN w:val="0"/>
        <w:adjustRightInd w:val="0"/>
        <w:ind w:firstLineChars="100" w:firstLine="281"/>
        <w:jc w:val="left"/>
        <w:rPr>
          <w:rFonts w:ascii="Times New Roman" w:eastAsia="仿宋_GB2312" w:hAnsi="Times New Roman"/>
          <w:b/>
          <w:bCs/>
          <w:sz w:val="28"/>
        </w:rPr>
      </w:pPr>
    </w:p>
    <w:p w14:paraId="65FBDE70" w14:textId="40ECA8AE" w:rsidR="00A27EFB" w:rsidRDefault="00A27EFB" w:rsidP="00A27EFB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lastRenderedPageBreak/>
        <w:t>2.</w:t>
      </w:r>
      <w:r>
        <w:rPr>
          <w:rFonts w:ascii="Times New Roman" w:eastAsia="仿宋_GB2312" w:hAnsi="Times New Roman"/>
          <w:b/>
          <w:bCs/>
          <w:sz w:val="28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 w:rsidR="00A27EFB" w14:paraId="2925276C" w14:textId="77777777" w:rsidTr="00B26AF2">
        <w:trPr>
          <w:gridAfter w:val="1"/>
          <w:wAfter w:w="12" w:type="dxa"/>
          <w:trHeight w:val="140"/>
          <w:jc w:val="center"/>
        </w:trPr>
        <w:tc>
          <w:tcPr>
            <w:tcW w:w="8508" w:type="dxa"/>
            <w:gridSpan w:val="9"/>
          </w:tcPr>
          <w:p w14:paraId="0A916DD8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14:paraId="082FB450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A27EFB" w14:paraId="6E6711AA" w14:textId="77777777" w:rsidTr="00B26AF2">
        <w:trPr>
          <w:gridAfter w:val="1"/>
          <w:wAfter w:w="12" w:type="dxa"/>
          <w:trHeight w:val="93"/>
          <w:jc w:val="center"/>
        </w:trPr>
        <w:tc>
          <w:tcPr>
            <w:tcW w:w="733" w:type="dxa"/>
            <w:vAlign w:val="center"/>
          </w:tcPr>
          <w:p w14:paraId="11662338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1661CBAD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40CF6565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 w14:paraId="6F719A59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 w14:paraId="743B2D2F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1534" w:type="dxa"/>
            <w:vAlign w:val="center"/>
          </w:tcPr>
          <w:p w14:paraId="1D4150CC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 w14:paraId="6DC56B29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 w14:paraId="49AD07EB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 w14:paraId="0E159E50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签名</w:t>
            </w:r>
          </w:p>
        </w:tc>
      </w:tr>
      <w:tr w:rsidR="00A27EFB" w14:paraId="39FA7181" w14:textId="77777777" w:rsidTr="00B26AF2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14:paraId="031DA637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14:paraId="237E3E69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14:paraId="3D2CFEFD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14:paraId="023F0D46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14:paraId="47ECF658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14:paraId="68B3657C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14:paraId="45493CE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14:paraId="25B18717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14:paraId="269840CB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A27EFB" w14:paraId="728049B6" w14:textId="77777777" w:rsidTr="00B26AF2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14:paraId="57E13FD2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14:paraId="775A52F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14:paraId="5F2D1130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14:paraId="5EF94144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14:paraId="1B49BDF3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14:paraId="7708CA7F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14:paraId="274D655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14:paraId="5F34C5F1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14:paraId="069A8F83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A27EFB" w14:paraId="672AA2F1" w14:textId="77777777" w:rsidTr="00B26AF2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14:paraId="3E98C301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14:paraId="057DC8D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14:paraId="458DD065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14:paraId="6C807DB1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14:paraId="1862E8B0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14:paraId="2585654E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14:paraId="098C321D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14:paraId="626B2EAB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14:paraId="44EA2F70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A27EFB" w14:paraId="4F46ED97" w14:textId="77777777" w:rsidTr="00B26AF2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14:paraId="69B9EDC9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14:paraId="1CE429FD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14:paraId="782B8CF3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14:paraId="39CB2F67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14:paraId="42E65643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14:paraId="19882BFF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14:paraId="180C9F7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14:paraId="374D88AB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14:paraId="3480E110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A27EFB" w14:paraId="5F6A8E19" w14:textId="77777777" w:rsidTr="00B26AF2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14:paraId="6F159E55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34" w:type="dxa"/>
          </w:tcPr>
          <w:p w14:paraId="2B6812F9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14:paraId="52ACAA1B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14:paraId="4506AADF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14:paraId="2BD5F76B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14:paraId="4A818582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14:paraId="65EBAA8F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14:paraId="1CFB2417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14:paraId="69A44EA9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A27EFB" w14:paraId="6EFEDD20" w14:textId="77777777" w:rsidTr="00B26AF2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3B8" w14:textId="77777777" w:rsidR="00A27EFB" w:rsidRDefault="00A27EFB" w:rsidP="00B26AF2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A27EFB" w14:paraId="2B0DD965" w14:textId="77777777" w:rsidTr="00B26AF2">
        <w:trPr>
          <w:trHeight w:val="2178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276192C" w14:textId="77777777" w:rsidR="00A27EFB" w:rsidRDefault="00A27EFB" w:rsidP="00B26AF2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14:paraId="47B09343" w14:textId="77777777" w:rsidR="00A27EFB" w:rsidRDefault="00A27EFB" w:rsidP="00B26AF2">
            <w:pPr>
              <w:spacing w:line="340" w:lineRule="atLeast"/>
              <w:rPr>
                <w:rFonts w:eastAsia="楷体"/>
                <w:sz w:val="24"/>
              </w:rPr>
            </w:pPr>
          </w:p>
          <w:p w14:paraId="5C0E48DB" w14:textId="77777777" w:rsidR="00A27EFB" w:rsidRDefault="00A27EFB" w:rsidP="00B26AF2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14:paraId="4D59B761" w14:textId="77777777" w:rsidR="00A27EFB" w:rsidRDefault="00A27EFB" w:rsidP="00A27EFB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3.</w:t>
      </w:r>
      <w:proofErr w:type="gramStart"/>
      <w:r>
        <w:rPr>
          <w:rFonts w:ascii="Times New Roman" w:eastAsia="仿宋_GB2312" w:hAnsi="Times New Roman"/>
          <w:b/>
          <w:bCs/>
          <w:sz w:val="28"/>
        </w:rPr>
        <w:t>课程思政建设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基础</w:t>
      </w:r>
      <w:r>
        <w:rPr>
          <w:rFonts w:ascii="Times New Roman" w:eastAsia="仿宋_GB2312" w:hAnsi="Times New Roman"/>
          <w:b/>
          <w:bCs/>
          <w:sz w:val="28"/>
          <w:szCs w:val="24"/>
        </w:rPr>
        <w:t>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5"/>
      </w:tblGrid>
      <w:tr w:rsidR="00A27EFB" w14:paraId="75F50383" w14:textId="77777777" w:rsidTr="00B26AF2">
        <w:trPr>
          <w:cantSplit/>
          <w:trHeight w:val="686"/>
          <w:jc w:val="center"/>
        </w:trPr>
        <w:tc>
          <w:tcPr>
            <w:tcW w:w="8585" w:type="dxa"/>
            <w:vAlign w:val="center"/>
          </w:tcPr>
          <w:p w14:paraId="05DCED37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开展课程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以来，面向学生的届数、课程建设成果、课程思政工作开展情况等</w:t>
            </w:r>
          </w:p>
          <w:p w14:paraId="07851CD1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14:paraId="18AF3C7E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14:paraId="15B07AF4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14:paraId="2E699991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14:paraId="243508A0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14:paraId="21989767" w14:textId="77777777" w:rsidR="00A27EFB" w:rsidRDefault="00A27EFB" w:rsidP="00B26AF2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</w:tc>
      </w:tr>
    </w:tbl>
    <w:p w14:paraId="5394A22A" w14:textId="77777777" w:rsidR="00A27EFB" w:rsidRDefault="00A27EFB" w:rsidP="00A27EFB">
      <w:pPr>
        <w:spacing w:line="480" w:lineRule="auto"/>
        <w:ind w:rightChars="-330" w:right="-693" w:firstLineChars="100" w:firstLine="281"/>
        <w:rPr>
          <w:rFonts w:eastAsia="仿宋_GB2312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4.</w:t>
      </w:r>
      <w:proofErr w:type="gramStart"/>
      <w:r>
        <w:rPr>
          <w:rFonts w:ascii="Times New Roman" w:eastAsia="仿宋_GB2312" w:hAnsi="Times New Roman"/>
          <w:b/>
          <w:bCs/>
          <w:sz w:val="28"/>
        </w:rPr>
        <w:t>课程思政育人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目标、主要融入点和教学方法</w:t>
      </w:r>
      <w:r>
        <w:rPr>
          <w:rFonts w:ascii="Times New Roman" w:eastAsia="仿宋_GB2312" w:hAnsi="Times New Roman"/>
          <w:b/>
          <w:bCs/>
          <w:sz w:val="28"/>
          <w:szCs w:val="24"/>
        </w:rPr>
        <w:t>（各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23"/>
        <w:gridCol w:w="2224"/>
        <w:gridCol w:w="2297"/>
      </w:tblGrid>
      <w:tr w:rsidR="00A27EFB" w14:paraId="099899DE" w14:textId="77777777" w:rsidTr="00B26AF2">
        <w:trPr>
          <w:trHeight w:val="1325"/>
          <w:jc w:val="center"/>
        </w:trPr>
        <w:tc>
          <w:tcPr>
            <w:tcW w:w="8592" w:type="dxa"/>
            <w:gridSpan w:val="4"/>
          </w:tcPr>
          <w:p w14:paraId="081DFC8E" w14:textId="77777777" w:rsidR="00A27EFB" w:rsidRDefault="00A27EFB" w:rsidP="00B26AF2">
            <w:pPr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4.1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课程思政育人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目标</w:t>
            </w:r>
          </w:p>
          <w:p w14:paraId="016E7828" w14:textId="77777777" w:rsidR="00A27EFB" w:rsidRDefault="00A27EFB" w:rsidP="00B26AF2">
            <w:pPr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准确理解和把握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的目标要求和内容重点，</w:t>
            </w:r>
            <w:r>
              <w:rPr>
                <w:rFonts w:ascii="Times New Roman" w:eastAsia="仿宋_GB2312" w:hAnsi="Times New Roman"/>
                <w:sz w:val="24"/>
              </w:rPr>
              <w:t>结合本校办学定位、学生情况、专业人才培养要求，</w:t>
            </w:r>
            <w:r>
              <w:rPr>
                <w:rFonts w:ascii="Times New Roman" w:eastAsia="仿宋_GB2312" w:hAnsi="Times New Roman" w:hint="eastAsia"/>
                <w:sz w:val="24"/>
              </w:rPr>
              <w:t>简要</w:t>
            </w:r>
            <w:r>
              <w:rPr>
                <w:rFonts w:ascii="Times New Roman" w:eastAsia="仿宋_GB2312" w:hAnsi="Times New Roman"/>
                <w:sz w:val="24"/>
              </w:rPr>
              <w:t>描述学习本课程后应该达到的知识、能力、素质目标</w:t>
            </w:r>
            <w:r>
              <w:rPr>
                <w:rFonts w:ascii="Times New Roman" w:eastAsia="仿宋_GB2312" w:hAnsi="Times New Roman" w:hint="eastAsia"/>
                <w:sz w:val="24"/>
              </w:rPr>
              <w:t>，重点描述素质或价值塑造目标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  <w:p w14:paraId="06043C39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6B87183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38B8120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0899A69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786FA97D" w14:textId="77777777" w:rsidTr="00B26AF2">
        <w:trPr>
          <w:trHeight w:val="1325"/>
          <w:jc w:val="center"/>
        </w:trPr>
        <w:tc>
          <w:tcPr>
            <w:tcW w:w="8592" w:type="dxa"/>
            <w:gridSpan w:val="4"/>
          </w:tcPr>
          <w:p w14:paraId="3E53972A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4.2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课程思政主要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融入点</w:t>
            </w:r>
            <w:r>
              <w:rPr>
                <w:rFonts w:ascii="Times New Roman" w:eastAsia="仿宋_GB2312" w:hAnsi="Times New Roman"/>
                <w:sz w:val="24"/>
              </w:rPr>
              <w:t>（即将育人内容与专业知识技能教育内容有机融合情况，简要描述该课程的育人元素及其在课程教学中的切入点和实施路径）</w:t>
            </w:r>
          </w:p>
          <w:p w14:paraId="27DB04F8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185A685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5F61F86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4C83214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5DA0211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6322651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398C24B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5069CE7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06224502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  <w:p w14:paraId="6BBE23C8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3E23A3B8" w14:textId="77777777" w:rsidTr="00B26AF2">
        <w:trPr>
          <w:trHeight w:val="416"/>
          <w:jc w:val="center"/>
        </w:trPr>
        <w:tc>
          <w:tcPr>
            <w:tcW w:w="8592" w:type="dxa"/>
            <w:gridSpan w:val="4"/>
            <w:vAlign w:val="center"/>
          </w:tcPr>
          <w:p w14:paraId="6EC607BC" w14:textId="77777777" w:rsidR="00A27EFB" w:rsidRDefault="00A27EFB" w:rsidP="00B26AF2">
            <w:pPr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4.3</w:t>
            </w:r>
            <w:r>
              <w:rPr>
                <w:rFonts w:ascii="Times New Roman" w:eastAsia="仿宋_GB2312" w:hAnsi="Times New Roman"/>
                <w:sz w:val="24"/>
              </w:rPr>
              <w:t>教学内容概述、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课程思政育人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目标、教学方法</w:t>
            </w:r>
          </w:p>
        </w:tc>
      </w:tr>
      <w:tr w:rsidR="00A27EFB" w14:paraId="11E7825C" w14:textId="77777777" w:rsidTr="00B26AF2">
        <w:trPr>
          <w:trHeight w:val="363"/>
          <w:jc w:val="center"/>
        </w:trPr>
        <w:tc>
          <w:tcPr>
            <w:tcW w:w="848" w:type="dxa"/>
            <w:vAlign w:val="center"/>
          </w:tcPr>
          <w:p w14:paraId="784C9D63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14:paraId="2E3ECD1C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14:paraId="3A4F859C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课程思政育人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目标</w:t>
            </w:r>
          </w:p>
        </w:tc>
        <w:tc>
          <w:tcPr>
            <w:tcW w:w="2297" w:type="dxa"/>
            <w:vAlign w:val="center"/>
          </w:tcPr>
          <w:p w14:paraId="17C594BB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教学方法</w:t>
            </w:r>
          </w:p>
        </w:tc>
      </w:tr>
      <w:tr w:rsidR="00A27EFB" w14:paraId="6FC5D4ED" w14:textId="77777777" w:rsidTr="00B26AF2">
        <w:trPr>
          <w:trHeight w:val="363"/>
          <w:jc w:val="center"/>
        </w:trPr>
        <w:tc>
          <w:tcPr>
            <w:tcW w:w="848" w:type="dxa"/>
          </w:tcPr>
          <w:p w14:paraId="7980AE47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223" w:type="dxa"/>
          </w:tcPr>
          <w:p w14:paraId="58AAD619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2CE4641C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50E156A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5C45053B" w14:textId="77777777" w:rsidTr="00B26AF2">
        <w:trPr>
          <w:trHeight w:val="363"/>
          <w:jc w:val="center"/>
        </w:trPr>
        <w:tc>
          <w:tcPr>
            <w:tcW w:w="848" w:type="dxa"/>
          </w:tcPr>
          <w:p w14:paraId="138671E6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223" w:type="dxa"/>
          </w:tcPr>
          <w:p w14:paraId="27CC4A5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634BBD0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6B9F6079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7013C820" w14:textId="77777777" w:rsidTr="00B26AF2">
        <w:trPr>
          <w:trHeight w:val="363"/>
          <w:jc w:val="center"/>
        </w:trPr>
        <w:tc>
          <w:tcPr>
            <w:tcW w:w="848" w:type="dxa"/>
          </w:tcPr>
          <w:p w14:paraId="5EE68B43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223" w:type="dxa"/>
          </w:tcPr>
          <w:p w14:paraId="4D79799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483A26B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79EC0F4C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1E7C817B" w14:textId="77777777" w:rsidTr="00B26AF2">
        <w:trPr>
          <w:trHeight w:val="363"/>
          <w:jc w:val="center"/>
        </w:trPr>
        <w:tc>
          <w:tcPr>
            <w:tcW w:w="848" w:type="dxa"/>
          </w:tcPr>
          <w:p w14:paraId="41F154A8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223" w:type="dxa"/>
          </w:tcPr>
          <w:p w14:paraId="6249938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3BAECFA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3C623448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1E166339" w14:textId="77777777" w:rsidTr="00B26AF2">
        <w:trPr>
          <w:trHeight w:val="363"/>
          <w:jc w:val="center"/>
        </w:trPr>
        <w:tc>
          <w:tcPr>
            <w:tcW w:w="848" w:type="dxa"/>
          </w:tcPr>
          <w:p w14:paraId="297FFE90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3223" w:type="dxa"/>
          </w:tcPr>
          <w:p w14:paraId="2E559A9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2518D9F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456DBDC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48C2DFE4" w14:textId="77777777" w:rsidTr="00B26AF2">
        <w:trPr>
          <w:trHeight w:val="363"/>
          <w:jc w:val="center"/>
        </w:trPr>
        <w:tc>
          <w:tcPr>
            <w:tcW w:w="848" w:type="dxa"/>
          </w:tcPr>
          <w:p w14:paraId="5BE932B5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3223" w:type="dxa"/>
          </w:tcPr>
          <w:p w14:paraId="1C4B4204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0E305B63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702EA6D3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744F5B74" w14:textId="77777777" w:rsidTr="00B26AF2">
        <w:trPr>
          <w:trHeight w:val="363"/>
          <w:jc w:val="center"/>
        </w:trPr>
        <w:tc>
          <w:tcPr>
            <w:tcW w:w="848" w:type="dxa"/>
          </w:tcPr>
          <w:p w14:paraId="771415C0" w14:textId="77777777" w:rsidR="00A27EFB" w:rsidRDefault="00A27EFB" w:rsidP="00B26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...</w:t>
            </w:r>
          </w:p>
        </w:tc>
        <w:tc>
          <w:tcPr>
            <w:tcW w:w="3223" w:type="dxa"/>
          </w:tcPr>
          <w:p w14:paraId="5893647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14:paraId="298294BB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14:paraId="11909FCE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</w:tbl>
    <w:p w14:paraId="7C18E9B8" w14:textId="5AF41789" w:rsidR="00A27EFB" w:rsidRDefault="00A27EFB" w:rsidP="00A27EFB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（注：</w:t>
      </w:r>
      <w:r>
        <w:rPr>
          <w:rFonts w:ascii="Times New Roman" w:eastAsia="仿宋_GB2312" w:hAnsi="Times New Roman" w:hint="eastAsia"/>
          <w:b/>
          <w:bCs/>
          <w:sz w:val="24"/>
        </w:rPr>
        <w:t>4.1-4.</w:t>
      </w:r>
      <w:r w:rsidR="00C43D1E">
        <w:rPr>
          <w:rFonts w:ascii="Times New Roman" w:eastAsia="仿宋_GB2312" w:hAnsi="Times New Roman"/>
          <w:b/>
          <w:bCs/>
          <w:sz w:val="24"/>
        </w:rPr>
        <w:t>3</w:t>
      </w:r>
      <w:r>
        <w:rPr>
          <w:rFonts w:ascii="Times New Roman" w:eastAsia="仿宋_GB2312" w:hAnsi="Times New Roman" w:hint="eastAsia"/>
          <w:b/>
          <w:bCs/>
          <w:sz w:val="24"/>
        </w:rPr>
        <w:t>涉及</w:t>
      </w:r>
      <w:r>
        <w:rPr>
          <w:rFonts w:ascii="Times New Roman" w:eastAsia="仿宋_GB2312" w:hAnsi="Times New Roman"/>
          <w:b/>
          <w:bCs/>
          <w:sz w:val="24"/>
        </w:rPr>
        <w:t>材料均可能在网上公开，</w:t>
      </w:r>
      <w:proofErr w:type="gramStart"/>
      <w:r>
        <w:rPr>
          <w:rFonts w:ascii="Times New Roman" w:eastAsia="仿宋_GB2312" w:hAnsi="Times New Roman"/>
          <w:b/>
          <w:bCs/>
          <w:sz w:val="24"/>
        </w:rPr>
        <w:t>请严格</w:t>
      </w:r>
      <w:proofErr w:type="gramEnd"/>
      <w:r>
        <w:rPr>
          <w:rFonts w:ascii="Times New Roman" w:eastAsia="仿宋_GB2312" w:hAnsi="Times New Roman"/>
          <w:b/>
          <w:bCs/>
          <w:sz w:val="24"/>
        </w:rPr>
        <w:t>审查，确保不违反有关法律</w:t>
      </w:r>
    </w:p>
    <w:p w14:paraId="62CB40A9" w14:textId="6137CAD8" w:rsidR="00A27EFB" w:rsidRDefault="00A27EFB" w:rsidP="00A27EFB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4"/>
        </w:rPr>
        <w:t>及保密规定。</w:t>
      </w:r>
      <w:r w:rsidR="00C43D1E">
        <w:rPr>
          <w:rFonts w:ascii="Times New Roman" w:eastAsia="仿宋_GB2312" w:hAnsi="Times New Roman" w:hint="eastAsia"/>
          <w:b/>
          <w:bCs/>
          <w:sz w:val="24"/>
        </w:rPr>
        <w:t>）</w:t>
      </w:r>
    </w:p>
    <w:p w14:paraId="2A7C874F" w14:textId="77777777" w:rsidR="00A27EFB" w:rsidRDefault="00A27EFB" w:rsidP="00A27EFB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5.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5"/>
      </w:tblGrid>
      <w:tr w:rsidR="00A27EFB" w14:paraId="7E9D58AC" w14:textId="77777777" w:rsidTr="00B26AF2">
        <w:trPr>
          <w:jc w:val="center"/>
        </w:trPr>
        <w:tc>
          <w:tcPr>
            <w:tcW w:w="8795" w:type="dxa"/>
          </w:tcPr>
          <w:p w14:paraId="065FBB78" w14:textId="77777777" w:rsidR="00A27EFB" w:rsidRDefault="00A27EFB" w:rsidP="00B26AF2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</w:t>
            </w:r>
            <w:r>
              <w:rPr>
                <w:rFonts w:ascii="Times New Roman" w:eastAsia="仿宋_GB2312" w:hAnsi="Times New Roman" w:hint="eastAsia"/>
                <w:sz w:val="24"/>
              </w:rPr>
              <w:t>课程在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课程思政建设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中的</w:t>
            </w:r>
            <w:r>
              <w:rPr>
                <w:rFonts w:ascii="Times New Roman" w:eastAsia="仿宋_GB2312" w:hAnsi="Times New Roman"/>
                <w:sz w:val="24"/>
              </w:rPr>
              <w:t>特色及教学改革创新点。）</w:t>
            </w:r>
          </w:p>
          <w:p w14:paraId="21A78EF0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  <w:p w14:paraId="34234456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  <w:p w14:paraId="48016518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  <w:p w14:paraId="789018FD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  <w:p w14:paraId="4B1BA8DB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  <w:p w14:paraId="7F29B8A4" w14:textId="77777777" w:rsidR="00A27EFB" w:rsidRDefault="00A27EFB" w:rsidP="00B26AF2">
            <w:pPr>
              <w:spacing w:line="340" w:lineRule="atLeast"/>
              <w:rPr>
                <w:sz w:val="24"/>
              </w:rPr>
            </w:pPr>
          </w:p>
        </w:tc>
      </w:tr>
    </w:tbl>
    <w:p w14:paraId="755FAA4E" w14:textId="77777777" w:rsidR="00A27EFB" w:rsidRDefault="00A27EFB" w:rsidP="00A27EFB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6.</w:t>
      </w:r>
      <w:r>
        <w:rPr>
          <w:rFonts w:ascii="Times New Roman" w:eastAsia="仿宋_GB2312" w:hAnsi="Times New Roman"/>
          <w:b/>
          <w:bCs/>
          <w:sz w:val="28"/>
        </w:rPr>
        <w:t>建设规划</w:t>
      </w:r>
      <w:r>
        <w:rPr>
          <w:rFonts w:ascii="Times New Roman" w:eastAsia="仿宋_GB2312" w:hAnsi="Times New Roman"/>
          <w:b/>
          <w:bCs/>
          <w:sz w:val="28"/>
          <w:szCs w:val="24"/>
        </w:rPr>
        <w:t>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A27EFB" w14:paraId="4C235E8D" w14:textId="77777777" w:rsidTr="00B26AF2">
        <w:trPr>
          <w:trHeight w:val="1571"/>
          <w:jc w:val="center"/>
        </w:trPr>
        <w:tc>
          <w:tcPr>
            <w:tcW w:w="8758" w:type="dxa"/>
          </w:tcPr>
          <w:p w14:paraId="72155ADC" w14:textId="77777777" w:rsidR="00A27EFB" w:rsidRDefault="00A27EFB" w:rsidP="00B26AF2">
            <w:pPr>
              <w:spacing w:beforeLines="20" w:before="63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在立项建设期内的规划（包括建设目标、建设机制、创新举措、预期成果等）</w:t>
            </w:r>
          </w:p>
          <w:p w14:paraId="384B92BF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464987B9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0DE891FC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2E3538DB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4AD2E7E6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18174131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4F2CB816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14:paraId="019F022E" w14:textId="77777777" w:rsidR="00A27EFB" w:rsidRDefault="00A27EFB" w:rsidP="00B26AF2">
            <w:pPr>
              <w:spacing w:beforeLines="20" w:before="63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</w:tc>
      </w:tr>
    </w:tbl>
    <w:p w14:paraId="03EF17C7" w14:textId="77777777" w:rsidR="00A27EFB" w:rsidRDefault="00A27EFB" w:rsidP="00A27EFB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7.</w:t>
      </w:r>
      <w:r>
        <w:rPr>
          <w:rFonts w:ascii="Times New Roman" w:eastAsia="仿宋_GB2312" w:hAnsi="Times New Roman"/>
          <w:b/>
          <w:bCs/>
          <w:sz w:val="28"/>
        </w:rPr>
        <w:t>课程负责人承诺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A27EFB" w14:paraId="6D6B2C6A" w14:textId="77777777" w:rsidTr="00B26AF2">
        <w:trPr>
          <w:trHeight w:val="1920"/>
          <w:jc w:val="center"/>
        </w:trPr>
        <w:tc>
          <w:tcPr>
            <w:tcW w:w="8812" w:type="dxa"/>
          </w:tcPr>
          <w:p w14:paraId="066FCFFD" w14:textId="77777777" w:rsidR="00A27EFB" w:rsidRDefault="00A27EFB" w:rsidP="00B26AF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0A8AD436" w14:textId="77777777" w:rsidR="00A27EFB" w:rsidRDefault="00A27EFB" w:rsidP="00B26AF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14:paraId="0AFBD10B" w14:textId="77777777" w:rsidR="00A27EFB" w:rsidRDefault="00A27EFB" w:rsidP="00B26AF2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</w:p>
          <w:p w14:paraId="798F5A06" w14:textId="77777777" w:rsidR="00A27EFB" w:rsidRDefault="00A27EFB" w:rsidP="00B26AF2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14:paraId="0B7D9FE1" w14:textId="77777777" w:rsidR="00A27EFB" w:rsidRDefault="00A27EFB" w:rsidP="00B26AF2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4393C8C2" w14:textId="77777777" w:rsidR="00A27EFB" w:rsidRDefault="00A27EFB" w:rsidP="00A27EFB"/>
    <w:p w14:paraId="178983D6" w14:textId="5897E651" w:rsidR="00A27EFB" w:rsidRDefault="00A27EFB" w:rsidP="00A27EFB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8.</w:t>
      </w:r>
      <w:r w:rsidR="00C43D1E">
        <w:rPr>
          <w:rFonts w:ascii="Times New Roman" w:eastAsia="仿宋_GB2312" w:hAnsi="Times New Roman" w:hint="eastAsia"/>
          <w:b/>
          <w:bCs/>
          <w:sz w:val="28"/>
          <w:szCs w:val="24"/>
        </w:rPr>
        <w:t>二级学院推荐</w:t>
      </w:r>
      <w:r>
        <w:rPr>
          <w:rFonts w:ascii="Times New Roman" w:eastAsia="仿宋_GB2312" w:hAnsi="Times New Roman"/>
          <w:b/>
          <w:bCs/>
          <w:sz w:val="28"/>
          <w:szCs w:val="24"/>
        </w:rPr>
        <w:t>意见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A27EFB" w14:paraId="5E473C66" w14:textId="77777777" w:rsidTr="00B26AF2">
        <w:trPr>
          <w:trHeight w:val="90"/>
          <w:jc w:val="center"/>
        </w:trPr>
        <w:tc>
          <w:tcPr>
            <w:tcW w:w="8863" w:type="dxa"/>
          </w:tcPr>
          <w:p w14:paraId="1193558D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45CD86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EA7C92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B9E6A6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D240A6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507120C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4C25DC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55380C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53F702" w14:textId="77777777" w:rsidR="00A27EFB" w:rsidRDefault="00A27EFB" w:rsidP="00B26AF2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37C89E" w14:textId="77777777" w:rsidR="00A27EFB" w:rsidRDefault="00A27EFB" w:rsidP="00B26AF2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18146B" w14:textId="77777777" w:rsidR="00A27EFB" w:rsidRDefault="00A27EFB" w:rsidP="00B26AF2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4D3F722" w14:textId="77777777" w:rsidR="00A27EFB" w:rsidRDefault="00A27EFB" w:rsidP="00B26AF2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14:paraId="42BC97E9" w14:textId="77777777" w:rsidR="00A27EFB" w:rsidRDefault="00A27EFB" w:rsidP="00B26AF2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14:paraId="581CA733" w14:textId="77777777" w:rsidR="00A27EFB" w:rsidRDefault="00A27EFB" w:rsidP="00B26AF2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80D859B" w14:textId="24041A11" w:rsidR="00F96438" w:rsidRPr="00636D45" w:rsidRDefault="00F96438" w:rsidP="006340EA">
      <w:pPr>
        <w:jc w:val="left"/>
      </w:pPr>
    </w:p>
    <w:sectPr w:rsidR="00F96438" w:rsidRPr="00636D45">
      <w:footerReference w:type="default" r:id="rId8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C134" w14:textId="77777777" w:rsidR="004D3597" w:rsidRDefault="004D3597">
      <w:r>
        <w:separator/>
      </w:r>
    </w:p>
  </w:endnote>
  <w:endnote w:type="continuationSeparator" w:id="0">
    <w:p w14:paraId="44F3C5EF" w14:textId="77777777" w:rsidR="004D3597" w:rsidRDefault="004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3960" w14:textId="77777777" w:rsidR="00FC345A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969B1" wp14:editId="03B8A9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C4A09F" w14:textId="77777777" w:rsidR="00FC345A" w:rsidRDefault="0000000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969B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DC4A09F" w14:textId="77777777" w:rsidR="00FC345A" w:rsidRDefault="0000000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BFCD4D" w14:textId="77777777" w:rsidR="00FC345A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284" w14:textId="77777777" w:rsidR="004D3597" w:rsidRDefault="004D3597">
      <w:r>
        <w:separator/>
      </w:r>
    </w:p>
  </w:footnote>
  <w:footnote w:type="continuationSeparator" w:id="0">
    <w:p w14:paraId="00B53ABE" w14:textId="77777777" w:rsidR="004D3597" w:rsidRDefault="004D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F4EEDC"/>
    <w:multiLevelType w:val="singleLevel"/>
    <w:tmpl w:val="F7F4EEDC"/>
    <w:lvl w:ilvl="0">
      <w:start w:val="1"/>
      <w:numFmt w:val="decimal"/>
      <w:suff w:val="space"/>
      <w:lvlText w:val="%1."/>
      <w:lvlJc w:val="left"/>
    </w:lvl>
  </w:abstractNum>
  <w:num w:numId="1" w16cid:durableId="15535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F59"/>
    <w:rsid w:val="00172A27"/>
    <w:rsid w:val="001A0E64"/>
    <w:rsid w:val="00250ECE"/>
    <w:rsid w:val="004D3597"/>
    <w:rsid w:val="005817EB"/>
    <w:rsid w:val="006340EA"/>
    <w:rsid w:val="00636D45"/>
    <w:rsid w:val="006714F7"/>
    <w:rsid w:val="007B39A5"/>
    <w:rsid w:val="008F363C"/>
    <w:rsid w:val="00901D96"/>
    <w:rsid w:val="00A27EFB"/>
    <w:rsid w:val="00AD6C06"/>
    <w:rsid w:val="00C207CA"/>
    <w:rsid w:val="00C43D1E"/>
    <w:rsid w:val="00C45B30"/>
    <w:rsid w:val="00DA3D79"/>
    <w:rsid w:val="00F96438"/>
    <w:rsid w:val="06E22C5C"/>
    <w:rsid w:val="08F90DBA"/>
    <w:rsid w:val="0DB1761B"/>
    <w:rsid w:val="127C633A"/>
    <w:rsid w:val="14B70D6F"/>
    <w:rsid w:val="1EBA1D02"/>
    <w:rsid w:val="2304618B"/>
    <w:rsid w:val="2E834B5C"/>
    <w:rsid w:val="2EBF64B9"/>
    <w:rsid w:val="31733B26"/>
    <w:rsid w:val="37F74C5D"/>
    <w:rsid w:val="38720480"/>
    <w:rsid w:val="51673278"/>
    <w:rsid w:val="57983051"/>
    <w:rsid w:val="58AC4866"/>
    <w:rsid w:val="58AE2005"/>
    <w:rsid w:val="5A8F25A2"/>
    <w:rsid w:val="5B7514ED"/>
    <w:rsid w:val="5B7561A8"/>
    <w:rsid w:val="5F8F6BB5"/>
    <w:rsid w:val="67B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F5BC68"/>
  <w15:docId w15:val="{8406BAF4-759C-4F74-9875-644AA78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qFormat/>
    <w:rPr>
      <w:rFonts w:ascii="方正小标宋简体" w:eastAsia="方正小标宋简体" w:hint="eastAsia"/>
      <w:color w:val="000000"/>
      <w:sz w:val="44"/>
      <w:szCs w:val="44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41">
    <w:name w:val="fontstyle4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44"/>
      <w:szCs w:val="44"/>
    </w:rPr>
  </w:style>
  <w:style w:type="paragraph" w:customStyle="1" w:styleId="Style2">
    <w:name w:val="_Style 2"/>
    <w:basedOn w:val="a"/>
    <w:uiPriority w:val="34"/>
    <w:qFormat/>
    <w:rsid w:val="00A27EFB"/>
    <w:pPr>
      <w:ind w:firstLineChars="200" w:firstLine="420"/>
    </w:pPr>
  </w:style>
  <w:style w:type="paragraph" w:customStyle="1" w:styleId="10">
    <w:name w:val="列表段落1"/>
    <w:basedOn w:val="a"/>
    <w:uiPriority w:val="34"/>
    <w:qFormat/>
    <w:rsid w:val="00A27EFB"/>
    <w:pPr>
      <w:ind w:firstLineChars="200" w:firstLine="420"/>
    </w:pPr>
    <w:rPr>
      <w:rFonts w:ascii="Times New Roman" w:hAnsi="Times New Roman"/>
    </w:rPr>
  </w:style>
  <w:style w:type="table" w:styleId="a6">
    <w:name w:val="Table Grid"/>
    <w:basedOn w:val="a1"/>
    <w:rsid w:val="0063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丽职院徐爱亲</dc:creator>
  <cp:lastModifiedBy>沈 璐</cp:lastModifiedBy>
  <cp:revision>2</cp:revision>
  <cp:lastPrinted>2022-02-21T06:35:00Z</cp:lastPrinted>
  <dcterms:created xsi:type="dcterms:W3CDTF">2023-04-24T01:39:00Z</dcterms:created>
  <dcterms:modified xsi:type="dcterms:W3CDTF">2023-04-24T01:39:00Z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